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61" w:rsidRDefault="009B200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</w:p>
    <w:p w:rsidR="00243161" w:rsidRDefault="009B2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Daffodil International University</w:t>
      </w:r>
    </w:p>
    <w:p w:rsidR="00243161" w:rsidRDefault="009B2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B.Sc. in Textile Engineering Program (Evening), Sum 2021</w:t>
      </w:r>
    </w:p>
    <w:p w:rsidR="00026D44" w:rsidRDefault="00026D44" w:rsidP="00026D44">
      <w:pPr>
        <w:jc w:val="center"/>
        <w:rPr>
          <w:b/>
          <w:sz w:val="30"/>
          <w:szCs w:val="30"/>
        </w:rPr>
      </w:pPr>
      <w:r>
        <w:rPr>
          <w:rFonts w:eastAsia="Times New Roman"/>
          <w:b/>
          <w:color w:val="0000CC"/>
          <w:sz w:val="32"/>
          <w:szCs w:val="32"/>
        </w:rPr>
        <w:t xml:space="preserve">Offer + Exam Slot for </w:t>
      </w:r>
      <w:proofErr w:type="gramStart"/>
      <w:r>
        <w:rPr>
          <w:rFonts w:eastAsia="Times New Roman"/>
          <w:b/>
          <w:color w:val="0000CC"/>
          <w:sz w:val="32"/>
          <w:szCs w:val="32"/>
        </w:rPr>
        <w:t>Summer</w:t>
      </w:r>
      <w:proofErr w:type="gramEnd"/>
      <w:r>
        <w:rPr>
          <w:rFonts w:eastAsia="Times New Roman"/>
          <w:b/>
          <w:color w:val="0000CC"/>
          <w:sz w:val="32"/>
          <w:szCs w:val="32"/>
        </w:rPr>
        <w:t xml:space="preserve"> 2021, </w:t>
      </w:r>
      <w:r>
        <w:rPr>
          <w:rFonts w:eastAsia="Times New Roman"/>
          <w:b/>
          <w:color w:val="FF0000"/>
          <w:sz w:val="36"/>
          <w:szCs w:val="36"/>
        </w:rPr>
        <w:t>Day (Tri-semester)</w:t>
      </w:r>
    </w:p>
    <w:p w:rsidR="00026D44" w:rsidRDefault="00026D44">
      <w:pPr>
        <w:jc w:val="center"/>
        <w:rPr>
          <w:b/>
          <w:sz w:val="26"/>
          <w:szCs w:val="26"/>
        </w:rPr>
      </w:pPr>
    </w:p>
    <w:p w:rsidR="00243161" w:rsidRPr="00A45CAC" w:rsidRDefault="009B2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City Campus</w:t>
      </w:r>
    </w:p>
    <w:p w:rsidR="00243161" w:rsidRPr="00A45CAC" w:rsidRDefault="00243161">
      <w:pPr>
        <w:jc w:val="center"/>
        <w:rPr>
          <w:b/>
          <w:sz w:val="26"/>
          <w:szCs w:val="26"/>
        </w:rPr>
      </w:pPr>
    </w:p>
    <w:tbl>
      <w:tblPr>
        <w:tblStyle w:val="a"/>
        <w:tblW w:w="11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3"/>
        <w:gridCol w:w="4860"/>
        <w:gridCol w:w="2640"/>
        <w:gridCol w:w="2535"/>
      </w:tblGrid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Course Code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Course Title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A45CA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Total Credit hours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A45CA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Faculty</w:t>
            </w:r>
          </w:p>
        </w:tc>
      </w:tr>
      <w:tr w:rsidR="00243161" w:rsidRPr="00A45CAC">
        <w:trPr>
          <w:jc w:val="center"/>
        </w:trPr>
        <w:tc>
          <w:tcPr>
            <w:tcW w:w="11618" w:type="dxa"/>
            <w:gridSpan w:val="4"/>
            <w:shd w:val="clear" w:color="auto" w:fill="FFFFFF"/>
          </w:tcPr>
          <w:p w:rsidR="00243161" w:rsidRPr="00A45CAC" w:rsidRDefault="00243161">
            <w:pPr>
              <w:pStyle w:val="Heading2"/>
            </w:pPr>
          </w:p>
          <w:p w:rsidR="00243161" w:rsidRPr="00A45CAC" w:rsidRDefault="009B2002">
            <w:pPr>
              <w:pStyle w:val="Heading2"/>
            </w:pPr>
            <w:r w:rsidRPr="00A45CAC">
              <w:rPr>
                <w:sz w:val="22"/>
                <w:szCs w:val="22"/>
              </w:rPr>
              <w:t>Level – 1 Term-1 (Unknown)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ENG-101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English -I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MAT-101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Mathematics-I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(3+0)= 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PHY-102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Physics 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CHE-101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Chemistry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CHE-125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Chemistry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(0+1) = 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PHY-123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Physics II Lab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(0+1) = 1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Total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243161"/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 xml:space="preserve">            14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Level – 1 Term- 2 (3)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pStyle w:val="Heading2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ENG-102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English-II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STA 101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Statistics and Probability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(0+3) = 3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TE215</w:t>
            </w:r>
          </w:p>
        </w:tc>
        <w:tc>
          <w:tcPr>
            <w:tcW w:w="4860" w:type="dxa"/>
          </w:tcPr>
          <w:p w:rsidR="00243161" w:rsidRPr="00A45CAC" w:rsidRDefault="009B2002">
            <w:pPr>
              <w:rPr>
                <w:sz w:val="22"/>
                <w:szCs w:val="22"/>
              </w:rPr>
            </w:pPr>
            <w:r w:rsidRPr="00A45CAC">
              <w:rPr>
                <w:sz w:val="22"/>
                <w:szCs w:val="22"/>
              </w:rPr>
              <w:t>Textile Chemistry</w:t>
            </w:r>
          </w:p>
        </w:tc>
        <w:tc>
          <w:tcPr>
            <w:tcW w:w="2640" w:type="dxa"/>
          </w:tcPr>
          <w:p w:rsidR="00243161" w:rsidRPr="00A45CAC" w:rsidRDefault="009B2002">
            <w:pPr>
              <w:rPr>
                <w:sz w:val="22"/>
                <w:szCs w:val="22"/>
              </w:rPr>
            </w:pPr>
            <w:r w:rsidRPr="00A45CAC">
              <w:rPr>
                <w:sz w:val="22"/>
                <w:szCs w:val="22"/>
              </w:rPr>
              <w:t xml:space="preserve">           (3+0)  = 3</w:t>
            </w:r>
          </w:p>
        </w:tc>
        <w:tc>
          <w:tcPr>
            <w:tcW w:w="2535" w:type="dxa"/>
          </w:tcPr>
          <w:p w:rsidR="00243161" w:rsidRPr="00A45CAC" w:rsidRDefault="009B200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5CAC">
              <w:rPr>
                <w:rFonts w:ascii="Calibri" w:eastAsia="Calibri" w:hAnsi="Calibri" w:cs="Calibri"/>
                <w:sz w:val="28"/>
                <w:szCs w:val="28"/>
              </w:rPr>
              <w:t>GED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9B2002">
            <w:r w:rsidRPr="00A45CAC">
              <w:t xml:space="preserve">TE 133 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r w:rsidRPr="00A45CAC">
              <w:t>Polymer Science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 w:rsidRPr="00A45CAC">
        <w:trPr>
          <w:trHeight w:val="413"/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b/>
              </w:rPr>
            </w:pPr>
            <w:r w:rsidRPr="00A45CAC">
              <w:rPr>
                <w:b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243161">
            <w:pPr>
              <w:rPr>
                <w:b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b/>
              </w:rPr>
            </w:pPr>
            <w:r w:rsidRPr="00A45CAC">
              <w:rPr>
                <w:b/>
              </w:rPr>
              <w:t>12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trHeight w:val="260"/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</w:pPr>
            <w:r w:rsidRPr="00A45CAC">
              <w:rPr>
                <w:sz w:val="22"/>
                <w:szCs w:val="22"/>
              </w:rPr>
              <w:t>Level –1 Term-3</w:t>
            </w: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(0)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pStyle w:val="Heading2"/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STA 101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Statistics and Probability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(0+3)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ACT 231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Principles of Marketing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(2+0) = 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MKT 231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Principles of Accounting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(2+0) = 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TE 226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Textile Raw Materials 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jc w:val="center"/>
            </w:pPr>
            <w:r w:rsidRPr="00A45CAC">
              <w:t>TE 223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Textile Testing and QC - (I)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(2+0)=2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43161" w:rsidRPr="00A45CAC" w:rsidRDefault="00243161">
            <w:pPr>
              <w:jc w:val="center"/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43161" w:rsidRPr="00A45CAC" w:rsidRDefault="00243161"/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tcBorders>
              <w:bottom w:val="single" w:sz="4" w:space="0" w:color="000000"/>
            </w:tcBorders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13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Level – 2 Term-1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pStyle w:val="Heading2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TE-311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Yarn Manufacturing – II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TE-312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Yarn Manufacturing – II (lab)XX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MAT-11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Mathematics-II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TE- 317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Physics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TE-132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Engineering Material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60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tabs>
                <w:tab w:val="left" w:pos="1785"/>
              </w:tabs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ab/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026D44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eastAsia="Times New Roman"/>
                <w:b/>
              </w:rPr>
              <w:t>Exam Day/Slot</w:t>
            </w: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Level – 2 Term-2(A-21)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pStyle w:val="Heading2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TE-321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Textile Wet processing -II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 –313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Fabric Manufacturing – II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3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trHeight w:val="349"/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TE- 315 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Testing and Quality Control-II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5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TE-312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Yarn Manufacturing – 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trHeight w:val="304"/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 224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Textile Testing and QC - (I) lab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 w:rsidP="00026D44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??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rPr>
                <w:rFonts w:ascii="Book Antiqua" w:eastAsia="Book Antiqua" w:hAnsi="Book Antiqua" w:cs="Book Antiqua"/>
              </w:rPr>
              <w:t>TE-327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Production Management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7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243161">
            <w:pPr>
              <w:ind w:right="-32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14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  <w:t xml:space="preserve">                   Level – 2 Term-3</w:t>
            </w:r>
            <w:r w:rsidRPr="00A45CAC">
              <w:rPr>
                <w:color w:val="FF0000"/>
                <w:sz w:val="22"/>
                <w:szCs w:val="22"/>
              </w:rPr>
              <w:t>(15)    Merged with L3T1 lab dues L2T2</w:t>
            </w:r>
            <w:proofErr w:type="gramStart"/>
            <w:r w:rsidRPr="00A45CAC">
              <w:rPr>
                <w:color w:val="FF0000"/>
                <w:sz w:val="22"/>
                <w:szCs w:val="22"/>
              </w:rPr>
              <w:t>,L2T1</w:t>
            </w:r>
            <w:proofErr w:type="gramEnd"/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pStyle w:val="Heading2"/>
              <w:jc w:val="left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</w:t>
            </w:r>
            <w:r w:rsidRPr="00A45CAC">
              <w:rPr>
                <w:rFonts w:ascii="Book Antiqua" w:eastAsia="Book Antiqua" w:hAnsi="Book Antiqua" w:cs="Book Antiqua"/>
                <w:color w:val="FF0000"/>
              </w:rPr>
              <w:t>OFF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TE-331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 xml:space="preserve">Apparel Manufacturing – II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tabs>
                <w:tab w:val="left" w:pos="720"/>
              </w:tabs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TE-332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Apparel Manufacturing – 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TE-323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Fabric Design and Analysis Merged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TE-324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Fabric Design and Analysis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TE-325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  <w:t xml:space="preserve">Basic Electrical and Electronic Engineering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TE-326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  <w:t>Basic Electrical and Electronic Engineering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TE-327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Textile Production Management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bottom"/>
          </w:tcPr>
          <w:p w:rsidR="00243161" w:rsidRPr="00A45CAC" w:rsidRDefault="0024316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24316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color w:val="FF0000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b/>
                <w:color w:val="FF0000"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  <w:color w:val="FF0000"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  <w:color w:val="FF0000"/>
              </w:rPr>
            </w:pPr>
            <w:r w:rsidRPr="00A45CAC">
              <w:rPr>
                <w:rFonts w:ascii="Book Antiqua" w:eastAsia="Book Antiqua" w:hAnsi="Book Antiqua" w:cs="Book Antiqua"/>
                <w:b/>
                <w:color w:val="FF0000"/>
              </w:rPr>
              <w:t>12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 w:rsidP="00A45CAC">
            <w:pPr>
              <w:pStyle w:val="Heading2"/>
              <w:tabs>
                <w:tab w:val="left" w:pos="1485"/>
                <w:tab w:val="center" w:pos="4573"/>
              </w:tabs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Level – 3 Term-1(15)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pStyle w:val="Heading2"/>
              <w:tabs>
                <w:tab w:val="left" w:pos="1485"/>
                <w:tab w:val="center" w:pos="4573"/>
              </w:tabs>
              <w:jc w:val="left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        </w:t>
            </w:r>
            <w:r w:rsidR="00026D44" w:rsidRPr="00A45CAC">
              <w:rPr>
                <w:rFonts w:eastAsia="Times New Roman"/>
              </w:rPr>
              <w:t>Exam Day/Slot</w:t>
            </w:r>
            <w:r w:rsidRPr="00A45CAC">
              <w:rPr>
                <w:rFonts w:ascii="Book Antiqua" w:eastAsia="Book Antiqua" w:hAnsi="Book Antiqua" w:cs="Book Antiqua"/>
              </w:rPr>
              <w:t xml:space="preserve">        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TE-413/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TE-415/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TE-417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Fabric Manufacturing – III/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Wet processing -III (optional)/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Apparel Manufacturing – III (optional)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TE-414/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TE-416/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TE-418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/Fabric Manufacturing – III (lab)/Textile Wet processing -III (lab) /Apparel Manufacturing – III (lab)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  <w:p w:rsidR="00243161" w:rsidRPr="00A45CAC" w:rsidRDefault="0024316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TE-333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Economics for Textile Engineers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3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r w:rsidRPr="00A45CAC">
              <w:t>TE 419</w:t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243161" w:rsidRPr="00A45CAC" w:rsidRDefault="009B2002">
            <w:r w:rsidRPr="00A45CAC">
              <w:t>Textile Testing and Quality Control-III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4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  <w:highlight w:val="cyan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TE-334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Elements of Machine Dynamics &amp; Design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6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TE–335 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ind w:right="-324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Applications of Computer in Textile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7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  <w:highlight w:val="cyan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TE-312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Yarn Manufacturing – 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tcBorders>
              <w:bottom w:val="nil"/>
            </w:tcBorders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0" w:type="dxa"/>
            <w:tcBorders>
              <w:bottom w:val="nil"/>
            </w:tcBorders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17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D44" w:rsidRPr="00A45CAC" w:rsidRDefault="00026D44">
            <w:pPr>
              <w:pStyle w:val="Heading2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026D44" w:rsidRPr="00A45CAC" w:rsidRDefault="00026D44" w:rsidP="00026D44">
            <w:pPr>
              <w:pStyle w:val="Heading2"/>
              <w:jc w:val="lef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Level – 3 Term-2(44) Done</w:t>
            </w:r>
            <w:r w:rsidR="00026D44"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161" w:rsidRPr="00A45CAC" w:rsidRDefault="00243161">
            <w:pPr>
              <w:pStyle w:val="Heading2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trHeight w:val="332"/>
          <w:jc w:val="center"/>
        </w:trPr>
        <w:tc>
          <w:tcPr>
            <w:tcW w:w="1583" w:type="dxa"/>
            <w:tcBorders>
              <w:top w:val="single" w:sz="4" w:space="0" w:color="000000"/>
            </w:tcBorders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TE-425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TE-427</w:t>
            </w:r>
          </w:p>
        </w:tc>
        <w:tc>
          <w:tcPr>
            <w:tcW w:w="4860" w:type="dxa"/>
            <w:tcBorders>
              <w:top w:val="single" w:sz="4" w:space="0" w:color="000000"/>
            </w:tcBorders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Textile Wet processing - IV </w:t>
            </w:r>
          </w:p>
          <w:p w:rsidR="00243161" w:rsidRPr="00A45CAC" w:rsidRDefault="009B2002">
            <w:pPr>
              <w:tabs>
                <w:tab w:val="right" w:pos="5528"/>
              </w:tabs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Apparel Manufacturing – IV </w:t>
            </w: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ab/>
            </w:r>
          </w:p>
        </w:tc>
        <w:tc>
          <w:tcPr>
            <w:tcW w:w="2640" w:type="dxa"/>
            <w:tcBorders>
              <w:top w:val="single" w:sz="4" w:space="0" w:color="000000"/>
            </w:tcBorders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</w:tcBorders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TE-426/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TE-428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Textile Wet processing - IV (Lab) 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Apparel Manufacturing – IV (Lab)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TE-4212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  <w:highlight w:val="white"/>
              </w:rPr>
              <w:t>Specialized Apparel Manufacturing (optional)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2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TE-4213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Textile &amp; Environment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4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TE-4110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Textile Mill Utilities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5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TE-412/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TE-414/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TE-416/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  <w:highlight w:val="cyan"/>
              </w:rPr>
            </w:pPr>
            <w:r w:rsidRPr="00A45CAC">
              <w:rPr>
                <w:rFonts w:ascii="Book Antiqua" w:eastAsia="Book Antiqua" w:hAnsi="Book Antiqua" w:cs="Book Antiqua"/>
              </w:rPr>
              <w:t>TE-418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Yarn Manufacturing – III (lab) (optional)/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Fabric Manufacturing – III (lab) (optional)/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Wet processing -III (lab) (optional)/</w:t>
            </w:r>
          </w:p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Apparel Manufacturing – III (lab) (optional)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TE-332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Apparel Manufacturing – 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TE–314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Fabric Manufacturing – 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tabs>
                <w:tab w:val="left" w:pos="780"/>
                <w:tab w:val="center" w:pos="1313"/>
              </w:tabs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TE-316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Testing and Quality Control-II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1       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TE-322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Textile Wet processing -II (lab)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TE-4111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Technical Textiles 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026D44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7</w:t>
            </w:r>
          </w:p>
          <w:p w:rsidR="00243161" w:rsidRPr="00A45CAC" w:rsidRDefault="00243161" w:rsidP="00026D44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21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tabs>
                <w:tab w:val="left" w:pos="2805"/>
              </w:tabs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ab/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43161" w:rsidRPr="00A45CAC">
        <w:trPr>
          <w:jc w:val="center"/>
        </w:trPr>
        <w:tc>
          <w:tcPr>
            <w:tcW w:w="9083" w:type="dxa"/>
            <w:gridSpan w:val="3"/>
            <w:shd w:val="clear" w:color="auto" w:fill="FFFFFF"/>
          </w:tcPr>
          <w:p w:rsidR="00243161" w:rsidRPr="00A45CAC" w:rsidRDefault="009B2002">
            <w:pPr>
              <w:pStyle w:val="Heading2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Level – 3 Term-3(A-10) Done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pStyle w:val="Heading2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TE-431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  <w:sz w:val="22"/>
                <w:szCs w:val="22"/>
              </w:rPr>
              <w:t>Industrial Attachment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shd w:val="clear" w:color="auto" w:fill="F3F3F3"/>
              </w:rPr>
            </w:pPr>
            <w:r w:rsidRPr="00A45CAC">
              <w:rPr>
                <w:rFonts w:ascii="Book Antiqua" w:eastAsia="Book Antiqua" w:hAnsi="Book Antiqua" w:cs="Book Antiqua"/>
              </w:rPr>
              <w:t>TE–4214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shd w:val="clear" w:color="auto" w:fill="FFFFFF"/>
              <w:rPr>
                <w:rFonts w:ascii="Book Antiqua" w:eastAsia="Book Antiqua" w:hAnsi="Book Antiqua" w:cs="Book Antiqua"/>
                <w:b/>
              </w:rPr>
            </w:pPr>
            <w:r w:rsidRPr="00A45CAC">
              <w:t>Project (Thesis)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TE-432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Comprehensive Viva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243161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PHY-102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Physics II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</w:rPr>
            </w:pPr>
            <w:r w:rsidRPr="00A45CAC">
              <w:rPr>
                <w:rFonts w:ascii="Book Antiqua" w:eastAsia="Book Antiqua" w:hAnsi="Book Antiqua" w:cs="Book Antiqua"/>
              </w:rPr>
              <w:t>(3+0) = 3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026D44" w:rsidP="00026D4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A45CAC">
              <w:rPr>
                <w:rFonts w:ascii="Arial" w:eastAsia="Arial" w:hAnsi="Arial" w:cs="Arial"/>
                <w:sz w:val="20"/>
                <w:szCs w:val="20"/>
              </w:rPr>
              <w:t>Day 2</w:t>
            </w:r>
          </w:p>
        </w:tc>
      </w:tr>
      <w:tr w:rsidR="00243161" w:rsidRPr="00A45CAC">
        <w:trPr>
          <w:jc w:val="center"/>
        </w:trPr>
        <w:tc>
          <w:tcPr>
            <w:tcW w:w="1583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PHY-123</w:t>
            </w:r>
          </w:p>
        </w:tc>
        <w:tc>
          <w:tcPr>
            <w:tcW w:w="4860" w:type="dxa"/>
            <w:shd w:val="clear" w:color="auto" w:fill="FFFFFF"/>
          </w:tcPr>
          <w:p w:rsidR="00243161" w:rsidRPr="00A45CAC" w:rsidRDefault="009B2002">
            <w:pPr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Physics II Lab</w:t>
            </w:r>
          </w:p>
        </w:tc>
        <w:tc>
          <w:tcPr>
            <w:tcW w:w="2640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 xml:space="preserve">(0+1) = 1 </w:t>
            </w:r>
          </w:p>
        </w:tc>
        <w:tc>
          <w:tcPr>
            <w:tcW w:w="2535" w:type="dxa"/>
            <w:shd w:val="clear" w:color="auto" w:fill="FFFFFF"/>
          </w:tcPr>
          <w:p w:rsidR="00243161" w:rsidRPr="00A45CAC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45CAC">
              <w:rPr>
                <w:rFonts w:ascii="Book Antiqua" w:eastAsia="Book Antiqua" w:hAnsi="Book Antiqua" w:cs="Book Antiqua"/>
              </w:rPr>
              <w:t>GED</w:t>
            </w:r>
          </w:p>
        </w:tc>
      </w:tr>
      <w:tr w:rsidR="00243161">
        <w:trPr>
          <w:jc w:val="center"/>
        </w:trPr>
        <w:tc>
          <w:tcPr>
            <w:tcW w:w="1583" w:type="dxa"/>
            <w:shd w:val="clear" w:color="auto" w:fill="FFFFFF"/>
          </w:tcPr>
          <w:p w:rsidR="00243161" w:rsidRDefault="009B2002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Total</w:t>
            </w:r>
          </w:p>
        </w:tc>
        <w:tc>
          <w:tcPr>
            <w:tcW w:w="4860" w:type="dxa"/>
            <w:shd w:val="clear" w:color="auto" w:fill="FFFFFF"/>
          </w:tcPr>
          <w:p w:rsidR="00243161" w:rsidRDefault="0024316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0" w:type="dxa"/>
            <w:shd w:val="clear" w:color="auto" w:fill="FFFFFF"/>
          </w:tcPr>
          <w:p w:rsidR="00243161" w:rsidRDefault="009B2002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2535" w:type="dxa"/>
            <w:shd w:val="clear" w:color="auto" w:fill="FFFFFF"/>
          </w:tcPr>
          <w:p w:rsidR="00243161" w:rsidRDefault="0024316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243161" w:rsidRDefault="00243161">
      <w:pPr>
        <w:rPr>
          <w:b/>
        </w:rPr>
      </w:pPr>
    </w:p>
    <w:p w:rsidR="00243161" w:rsidRDefault="00243161">
      <w:pPr>
        <w:jc w:val="center"/>
        <w:rPr>
          <w:b/>
        </w:rPr>
      </w:pPr>
    </w:p>
    <w:p w:rsidR="00243161" w:rsidRDefault="00243161">
      <w:pPr>
        <w:jc w:val="center"/>
        <w:rPr>
          <w:b/>
        </w:rPr>
      </w:pPr>
    </w:p>
    <w:p w:rsidR="00243161" w:rsidRDefault="00243161">
      <w:pPr>
        <w:jc w:val="center"/>
        <w:rPr>
          <w:b/>
        </w:rPr>
      </w:pPr>
    </w:p>
    <w:p w:rsidR="00243161" w:rsidRDefault="00243161">
      <w:pPr>
        <w:jc w:val="center"/>
        <w:rPr>
          <w:b/>
        </w:rPr>
      </w:pPr>
    </w:p>
    <w:p w:rsidR="00243161" w:rsidRDefault="00243161">
      <w:pPr>
        <w:rPr>
          <w:b/>
        </w:rPr>
      </w:pPr>
    </w:p>
    <w:p w:rsidR="00243161" w:rsidRDefault="00243161">
      <w:pPr>
        <w:rPr>
          <w:b/>
        </w:rPr>
      </w:pPr>
    </w:p>
    <w:p w:rsidR="00243161" w:rsidRDefault="00243161">
      <w:pPr>
        <w:rPr>
          <w:b/>
        </w:rPr>
      </w:pPr>
    </w:p>
    <w:p w:rsidR="00243161" w:rsidRDefault="00243161">
      <w:pPr>
        <w:rPr>
          <w:b/>
        </w:rPr>
      </w:pPr>
    </w:p>
    <w:p w:rsidR="00243161" w:rsidRDefault="00243161">
      <w:pPr>
        <w:rPr>
          <w:b/>
        </w:rPr>
      </w:pPr>
    </w:p>
    <w:p w:rsidR="00243161" w:rsidRDefault="00243161"/>
    <w:sectPr w:rsidR="00243161" w:rsidSect="002431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GxNDQzNDcwNjM2NDVW0lEKTi0uzszPAykwrAUAYo5LgiwAAAA="/>
  </w:docVars>
  <w:rsids>
    <w:rsidRoot w:val="00243161"/>
    <w:rsid w:val="00026D44"/>
    <w:rsid w:val="00243161"/>
    <w:rsid w:val="009174DA"/>
    <w:rsid w:val="009B2002"/>
    <w:rsid w:val="00A45CAC"/>
    <w:rsid w:val="00D1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B5"/>
    <w:rPr>
      <w:rFonts w:eastAsia="MS Mincho"/>
    </w:rPr>
  </w:style>
  <w:style w:type="paragraph" w:styleId="Heading1">
    <w:name w:val="heading 1"/>
    <w:basedOn w:val="normal0"/>
    <w:next w:val="normal0"/>
    <w:rsid w:val="002431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31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0"/>
    <w:next w:val="normal0"/>
    <w:rsid w:val="00243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316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431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4316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15314"/>
    <w:pPr>
      <w:keepNext/>
      <w:jc w:val="center"/>
      <w:outlineLvl w:val="8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3161"/>
  </w:style>
  <w:style w:type="paragraph" w:styleId="Title">
    <w:name w:val="Title"/>
    <w:basedOn w:val="normal0"/>
    <w:next w:val="normal0"/>
    <w:rsid w:val="002431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15314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5314"/>
    <w:rPr>
      <w:rFonts w:ascii="Book Antiqua" w:eastAsia="MS Mincho" w:hAnsi="Book Antiqua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B15314"/>
    <w:pPr>
      <w:spacing w:before="100" w:after="100"/>
    </w:pPr>
    <w:rPr>
      <w:rFonts w:ascii="Arial Unicode MS" w:eastAsia="Arial Unicode MS" w:hAnsi="Arial Unicode MS" w:hint="eastAsia"/>
    </w:rPr>
  </w:style>
  <w:style w:type="paragraph" w:styleId="ListParagraph">
    <w:name w:val="List Paragraph"/>
    <w:basedOn w:val="Normal"/>
    <w:uiPriority w:val="34"/>
    <w:qFormat/>
    <w:rsid w:val="009D0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B3C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243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316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3EkuHktBnjl/Z6TKigXJuOTeA==">AMUW2mXMCNbxIkl+rSNE92Jwlng8Ceb1LjLKqXa9yV5DyeuKjAQDFm9BPRcI69+rBuZ1ti2NyHt2rHbumHgYsHCzYkrq9R6J9VRYiRNa8kdwmlj3U1L4ZFo=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Windows User</cp:lastModifiedBy>
  <cp:revision>5</cp:revision>
  <dcterms:created xsi:type="dcterms:W3CDTF">2020-03-07T09:13:00Z</dcterms:created>
  <dcterms:modified xsi:type="dcterms:W3CDTF">2021-05-03T05:15:00Z</dcterms:modified>
</cp:coreProperties>
</file>